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F8" w:rsidRPr="0076721F" w:rsidRDefault="0076721F" w:rsidP="00AF0AF8">
      <w:pPr>
        <w:jc w:val="both"/>
        <w:rPr>
          <w:rFonts w:ascii="Arial" w:hAnsi="Arial"/>
          <w:bCs/>
          <w:iCs/>
          <w:szCs w:val="20"/>
          <w:lang w:val="en-US"/>
        </w:rPr>
      </w:pPr>
      <w:r w:rsidRPr="0076721F">
        <w:rPr>
          <w:rFonts w:ascii="Arial" w:hAnsi="Arial"/>
          <w:bCs/>
          <w:szCs w:val="20"/>
          <w:lang w:val="de-AT"/>
        </w:rPr>
        <w:t xml:space="preserve">Elisabeth Baumer was born in Klagenfurt. </w:t>
      </w:r>
      <w:r>
        <w:rPr>
          <w:rFonts w:ascii="Arial" w:hAnsi="Arial"/>
          <w:bCs/>
          <w:szCs w:val="20"/>
          <w:lang w:val="en-GB"/>
        </w:rPr>
        <w:t xml:space="preserve">She </w:t>
      </w:r>
      <w:r w:rsidRPr="0076721F">
        <w:rPr>
          <w:rFonts w:ascii="Arial" w:hAnsi="Arial"/>
          <w:bCs/>
          <w:szCs w:val="20"/>
          <w:lang w:val="en-GB"/>
        </w:rPr>
        <w:t>studied</w:t>
      </w:r>
      <w:r w:rsidR="00BB0164">
        <w:rPr>
          <w:rFonts w:ascii="Arial" w:hAnsi="Arial"/>
          <w:bCs/>
          <w:szCs w:val="20"/>
          <w:lang w:val="en-GB"/>
        </w:rPr>
        <w:t xml:space="preserve"> baroque</w:t>
      </w:r>
      <w:r>
        <w:rPr>
          <w:rFonts w:ascii="Arial" w:hAnsi="Arial"/>
          <w:bCs/>
          <w:szCs w:val="20"/>
          <w:lang w:val="en-GB"/>
        </w:rPr>
        <w:t xml:space="preserve"> oboe with Paolo </w:t>
      </w:r>
      <w:proofErr w:type="spellStart"/>
      <w:r>
        <w:rPr>
          <w:rFonts w:ascii="Arial" w:hAnsi="Arial"/>
          <w:bCs/>
          <w:szCs w:val="20"/>
          <w:lang w:val="en-GB"/>
        </w:rPr>
        <w:t>Grazzi</w:t>
      </w:r>
      <w:proofErr w:type="spellEnd"/>
      <w:r>
        <w:rPr>
          <w:rFonts w:ascii="Arial" w:hAnsi="Arial"/>
          <w:bCs/>
          <w:szCs w:val="20"/>
          <w:lang w:val="en-GB"/>
        </w:rPr>
        <w:t xml:space="preserve"> at the </w:t>
      </w:r>
      <w:proofErr w:type="spellStart"/>
      <w:r w:rsidRPr="0076721F">
        <w:rPr>
          <w:rFonts w:ascii="Arial" w:hAnsi="Arial"/>
          <w:i/>
          <w:color w:val="000000" w:themeColor="text1"/>
          <w:lang w:val="en-US"/>
        </w:rPr>
        <w:t>Civica</w:t>
      </w:r>
      <w:proofErr w:type="spellEnd"/>
      <w:r w:rsidRPr="0076721F">
        <w:rPr>
          <w:rFonts w:ascii="Arial" w:hAnsi="Arial"/>
          <w:i/>
          <w:color w:val="000000" w:themeColor="text1"/>
          <w:lang w:val="en-US"/>
        </w:rPr>
        <w:t xml:space="preserve"> </w:t>
      </w:r>
      <w:proofErr w:type="spellStart"/>
      <w:r w:rsidRPr="0076721F">
        <w:rPr>
          <w:rFonts w:ascii="Arial" w:hAnsi="Arial"/>
          <w:i/>
          <w:color w:val="000000" w:themeColor="text1"/>
          <w:lang w:val="en-US"/>
        </w:rPr>
        <w:t>Scuola</w:t>
      </w:r>
      <w:proofErr w:type="spellEnd"/>
      <w:r w:rsidRPr="0076721F">
        <w:rPr>
          <w:rFonts w:ascii="Arial" w:hAnsi="Arial"/>
          <w:i/>
          <w:color w:val="000000" w:themeColor="text1"/>
          <w:lang w:val="en-US"/>
        </w:rPr>
        <w:t xml:space="preserve"> </w:t>
      </w:r>
      <w:proofErr w:type="spellStart"/>
      <w:r w:rsidRPr="0076721F">
        <w:rPr>
          <w:rFonts w:ascii="Arial" w:hAnsi="Arial"/>
          <w:i/>
          <w:color w:val="000000" w:themeColor="text1"/>
          <w:lang w:val="en-US"/>
        </w:rPr>
        <w:t>di</w:t>
      </w:r>
      <w:proofErr w:type="spellEnd"/>
      <w:r w:rsidRPr="0076721F">
        <w:rPr>
          <w:rFonts w:ascii="Arial" w:hAnsi="Arial"/>
          <w:i/>
          <w:color w:val="000000" w:themeColor="text1"/>
          <w:lang w:val="en-US"/>
        </w:rPr>
        <w:t xml:space="preserve"> Milano</w:t>
      </w:r>
      <w:r w:rsidRPr="0076721F">
        <w:rPr>
          <w:rFonts w:ascii="Arial" w:hAnsi="Arial"/>
          <w:iCs/>
          <w:color w:val="000000" w:themeColor="text1"/>
          <w:lang w:val="en-US"/>
        </w:rPr>
        <w:t xml:space="preserve"> and </w:t>
      </w:r>
      <w:r>
        <w:rPr>
          <w:rFonts w:ascii="Arial" w:hAnsi="Arial"/>
          <w:bCs/>
          <w:szCs w:val="20"/>
          <w:lang w:val="en-GB"/>
        </w:rPr>
        <w:t xml:space="preserve">at the </w:t>
      </w:r>
      <w:proofErr w:type="spellStart"/>
      <w:r w:rsidRPr="0076721F">
        <w:rPr>
          <w:rFonts w:ascii="Arial" w:hAnsi="Arial"/>
          <w:i/>
          <w:color w:val="000000" w:themeColor="text1"/>
          <w:lang w:val="en-US"/>
        </w:rPr>
        <w:t>Conservatorio</w:t>
      </w:r>
      <w:proofErr w:type="spellEnd"/>
      <w:r w:rsidRPr="0076721F">
        <w:rPr>
          <w:rFonts w:ascii="Arial" w:hAnsi="Arial"/>
          <w:i/>
          <w:color w:val="000000" w:themeColor="text1"/>
          <w:lang w:val="en-US"/>
        </w:rPr>
        <w:t xml:space="preserve"> F. E. </w:t>
      </w:r>
      <w:proofErr w:type="spellStart"/>
      <w:r w:rsidRPr="0076721F">
        <w:rPr>
          <w:rFonts w:ascii="Arial" w:hAnsi="Arial"/>
          <w:i/>
          <w:color w:val="000000" w:themeColor="text1"/>
          <w:lang w:val="en-US"/>
        </w:rPr>
        <w:t>dall’Abaco</w:t>
      </w:r>
      <w:proofErr w:type="spellEnd"/>
      <w:r>
        <w:rPr>
          <w:rFonts w:ascii="Arial" w:hAnsi="Arial"/>
          <w:iCs/>
          <w:color w:val="000000" w:themeColor="text1"/>
          <w:lang w:val="en-US"/>
        </w:rPr>
        <w:t xml:space="preserve"> in Verona; </w:t>
      </w:r>
      <w:r w:rsidR="003067C3">
        <w:rPr>
          <w:rFonts w:ascii="Arial" w:hAnsi="Arial"/>
          <w:iCs/>
          <w:color w:val="000000" w:themeColor="text1"/>
          <w:lang w:val="en-US"/>
        </w:rPr>
        <w:t xml:space="preserve">with </w:t>
      </w:r>
      <w:r>
        <w:rPr>
          <w:rFonts w:ascii="Arial" w:hAnsi="Arial"/>
          <w:iCs/>
          <w:color w:val="000000" w:themeColor="text1"/>
          <w:lang w:val="en-US"/>
        </w:rPr>
        <w:t xml:space="preserve">Andrea </w:t>
      </w:r>
      <w:proofErr w:type="spellStart"/>
      <w:r>
        <w:rPr>
          <w:rFonts w:ascii="Arial" w:hAnsi="Arial"/>
          <w:iCs/>
          <w:color w:val="000000" w:themeColor="text1"/>
          <w:lang w:val="en-US"/>
        </w:rPr>
        <w:t>Mion</w:t>
      </w:r>
      <w:proofErr w:type="spellEnd"/>
      <w:r>
        <w:rPr>
          <w:rFonts w:ascii="Arial" w:hAnsi="Arial"/>
          <w:iCs/>
          <w:color w:val="000000" w:themeColor="text1"/>
          <w:lang w:val="en-US"/>
        </w:rPr>
        <w:t xml:space="preserve"> at the </w:t>
      </w:r>
      <w:proofErr w:type="spellStart"/>
      <w:r w:rsidRPr="0076721F">
        <w:rPr>
          <w:rFonts w:ascii="Arial" w:hAnsi="Arial"/>
          <w:i/>
          <w:color w:val="000000" w:themeColor="text1"/>
          <w:lang w:val="en-US"/>
        </w:rPr>
        <w:t>Istituto</w:t>
      </w:r>
      <w:proofErr w:type="spellEnd"/>
      <w:r w:rsidRPr="0076721F">
        <w:rPr>
          <w:rFonts w:ascii="Arial" w:hAnsi="Arial"/>
          <w:i/>
          <w:color w:val="000000" w:themeColor="text1"/>
          <w:lang w:val="en-US"/>
        </w:rPr>
        <w:t xml:space="preserve"> </w:t>
      </w:r>
      <w:proofErr w:type="spellStart"/>
      <w:r w:rsidRPr="0076721F">
        <w:rPr>
          <w:rFonts w:ascii="Arial" w:hAnsi="Arial"/>
          <w:i/>
          <w:color w:val="000000" w:themeColor="text1"/>
          <w:lang w:val="en-US"/>
        </w:rPr>
        <w:t>Briccialdi</w:t>
      </w:r>
      <w:proofErr w:type="spellEnd"/>
      <w:r w:rsidRPr="0076721F">
        <w:rPr>
          <w:rFonts w:ascii="Arial" w:hAnsi="Arial"/>
          <w:color w:val="000000" w:themeColor="text1"/>
          <w:lang w:val="en-US"/>
        </w:rPr>
        <w:t xml:space="preserve"> in Terni;</w:t>
      </w:r>
      <w:r>
        <w:rPr>
          <w:rFonts w:ascii="Arial" w:hAnsi="Arial"/>
          <w:color w:val="000000" w:themeColor="text1"/>
          <w:lang w:val="en-US"/>
        </w:rPr>
        <w:t xml:space="preserve"> and, </w:t>
      </w:r>
      <w:r w:rsidR="003067C3">
        <w:rPr>
          <w:rFonts w:ascii="Arial" w:hAnsi="Arial"/>
          <w:color w:val="000000" w:themeColor="text1"/>
          <w:lang w:val="en-US"/>
        </w:rPr>
        <w:t xml:space="preserve">with </w:t>
      </w:r>
      <w:r w:rsidRPr="0076721F">
        <w:rPr>
          <w:rFonts w:ascii="Arial" w:hAnsi="Arial"/>
          <w:color w:val="000000" w:themeColor="text1"/>
          <w:lang w:val="en-US"/>
        </w:rPr>
        <w:t>Marie Wolf a</w:t>
      </w:r>
      <w:r>
        <w:rPr>
          <w:rFonts w:ascii="Arial" w:hAnsi="Arial"/>
          <w:color w:val="000000" w:themeColor="text1"/>
          <w:lang w:val="en-US"/>
        </w:rPr>
        <w:t>t the</w:t>
      </w:r>
      <w:r w:rsidRPr="0076721F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Pr="0076721F">
        <w:rPr>
          <w:rFonts w:ascii="Arial" w:hAnsi="Arial"/>
          <w:i/>
          <w:color w:val="000000" w:themeColor="text1"/>
          <w:lang w:val="en-US"/>
        </w:rPr>
        <w:t>Konservatorium</w:t>
      </w:r>
      <w:proofErr w:type="spellEnd"/>
      <w:r w:rsidRPr="0076721F">
        <w:rPr>
          <w:rFonts w:ascii="Arial" w:hAnsi="Arial"/>
          <w:i/>
          <w:color w:val="000000" w:themeColor="text1"/>
          <w:lang w:val="en-US"/>
        </w:rPr>
        <w:t xml:space="preserve"> </w:t>
      </w:r>
      <w:proofErr w:type="spellStart"/>
      <w:r w:rsidRPr="0076721F">
        <w:rPr>
          <w:rFonts w:ascii="Arial" w:hAnsi="Arial"/>
          <w:i/>
          <w:color w:val="000000" w:themeColor="text1"/>
          <w:lang w:val="en-US"/>
        </w:rPr>
        <w:t>der</w:t>
      </w:r>
      <w:proofErr w:type="spellEnd"/>
      <w:r w:rsidRPr="0076721F">
        <w:rPr>
          <w:rFonts w:ascii="Arial" w:hAnsi="Arial"/>
          <w:i/>
          <w:color w:val="000000" w:themeColor="text1"/>
          <w:lang w:val="en-US"/>
        </w:rPr>
        <w:t xml:space="preserve"> </w:t>
      </w:r>
      <w:proofErr w:type="spellStart"/>
      <w:r w:rsidRPr="0076721F">
        <w:rPr>
          <w:rFonts w:ascii="Arial" w:hAnsi="Arial"/>
          <w:i/>
          <w:color w:val="000000" w:themeColor="text1"/>
          <w:lang w:val="en-US"/>
        </w:rPr>
        <w:t>Stadt</w:t>
      </w:r>
      <w:proofErr w:type="spellEnd"/>
      <w:r w:rsidRPr="0076721F">
        <w:rPr>
          <w:rFonts w:ascii="Arial" w:hAnsi="Arial"/>
          <w:i/>
          <w:color w:val="000000" w:themeColor="text1"/>
          <w:lang w:val="en-US"/>
        </w:rPr>
        <w:t xml:space="preserve"> Wien</w:t>
      </w:r>
      <w:r w:rsidR="00BB0164">
        <w:rPr>
          <w:rFonts w:ascii="Arial" w:hAnsi="Arial"/>
          <w:iCs/>
          <w:color w:val="000000" w:themeColor="text1"/>
          <w:lang w:val="en-US"/>
        </w:rPr>
        <w:t>. Elisabeth also studied</w:t>
      </w:r>
      <w:r>
        <w:rPr>
          <w:rFonts w:ascii="Arial" w:hAnsi="Arial"/>
          <w:iCs/>
          <w:color w:val="000000" w:themeColor="text1"/>
          <w:lang w:val="en-US"/>
        </w:rPr>
        <w:t xml:space="preserve"> recorder, with a further specialization in music theory</w:t>
      </w:r>
      <w:r w:rsidR="003E5BD9">
        <w:rPr>
          <w:rFonts w:ascii="Arial" w:hAnsi="Arial"/>
          <w:iCs/>
          <w:color w:val="000000" w:themeColor="text1"/>
          <w:lang w:val="en-US"/>
        </w:rPr>
        <w:t>,</w:t>
      </w:r>
      <w:r>
        <w:rPr>
          <w:rFonts w:ascii="Arial" w:hAnsi="Arial"/>
          <w:iCs/>
          <w:color w:val="000000" w:themeColor="text1"/>
          <w:lang w:val="en-US"/>
        </w:rPr>
        <w:t xml:space="preserve"> with </w:t>
      </w:r>
      <w:proofErr w:type="spellStart"/>
      <w:r w:rsidRPr="0076721F">
        <w:rPr>
          <w:rFonts w:ascii="Arial" w:hAnsi="Arial"/>
          <w:color w:val="000000" w:themeColor="text1"/>
          <w:lang w:val="en-US"/>
        </w:rPr>
        <w:t>Rahel</w:t>
      </w:r>
      <w:proofErr w:type="spellEnd"/>
      <w:r w:rsidRPr="0076721F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Pr="0076721F">
        <w:rPr>
          <w:rFonts w:ascii="Arial" w:hAnsi="Arial"/>
          <w:color w:val="000000" w:themeColor="text1"/>
          <w:lang w:val="en-US"/>
        </w:rPr>
        <w:t>Stoellger</w:t>
      </w:r>
      <w:proofErr w:type="spellEnd"/>
      <w:r w:rsidRPr="0076721F">
        <w:rPr>
          <w:rFonts w:ascii="Arial" w:hAnsi="Arial"/>
          <w:color w:val="000000" w:themeColor="text1"/>
          <w:lang w:val="en-US"/>
        </w:rPr>
        <w:t xml:space="preserve"> a</w:t>
      </w:r>
      <w:r>
        <w:rPr>
          <w:rFonts w:ascii="Arial" w:hAnsi="Arial"/>
          <w:color w:val="000000" w:themeColor="text1"/>
          <w:lang w:val="en-US"/>
        </w:rPr>
        <w:t xml:space="preserve">t the </w:t>
      </w:r>
      <w:r w:rsidRPr="0076721F">
        <w:rPr>
          <w:rFonts w:ascii="Arial" w:hAnsi="Arial"/>
          <w:i/>
          <w:lang w:val="en-US"/>
        </w:rPr>
        <w:t xml:space="preserve">Universität </w:t>
      </w:r>
      <w:proofErr w:type="spellStart"/>
      <w:r w:rsidRPr="0076721F">
        <w:rPr>
          <w:rFonts w:ascii="Arial" w:hAnsi="Arial"/>
          <w:i/>
          <w:lang w:val="en-US"/>
        </w:rPr>
        <w:t>für</w:t>
      </w:r>
      <w:proofErr w:type="spellEnd"/>
      <w:r w:rsidRPr="0076721F">
        <w:rPr>
          <w:rFonts w:ascii="Arial" w:hAnsi="Arial"/>
          <w:i/>
          <w:lang w:val="en-US"/>
        </w:rPr>
        <w:t xml:space="preserve"> </w:t>
      </w:r>
      <w:proofErr w:type="spellStart"/>
      <w:r w:rsidRPr="0076721F">
        <w:rPr>
          <w:rFonts w:ascii="Arial" w:hAnsi="Arial"/>
          <w:i/>
          <w:lang w:val="en-US"/>
        </w:rPr>
        <w:t>Musik</w:t>
      </w:r>
      <w:proofErr w:type="spellEnd"/>
      <w:r w:rsidRPr="0076721F">
        <w:rPr>
          <w:rFonts w:ascii="Arial" w:hAnsi="Arial"/>
          <w:i/>
          <w:lang w:val="en-US"/>
        </w:rPr>
        <w:t xml:space="preserve"> und </w:t>
      </w:r>
      <w:proofErr w:type="spellStart"/>
      <w:r w:rsidRPr="0076721F">
        <w:rPr>
          <w:rFonts w:ascii="Arial" w:hAnsi="Arial"/>
          <w:i/>
          <w:lang w:val="en-US"/>
        </w:rPr>
        <w:t>Darstellende</w:t>
      </w:r>
      <w:proofErr w:type="spellEnd"/>
      <w:r w:rsidRPr="0076721F">
        <w:rPr>
          <w:rFonts w:ascii="Arial" w:hAnsi="Arial"/>
          <w:i/>
          <w:lang w:val="en-US"/>
        </w:rPr>
        <w:t xml:space="preserve"> </w:t>
      </w:r>
      <w:proofErr w:type="spellStart"/>
      <w:r w:rsidRPr="0076721F">
        <w:rPr>
          <w:rFonts w:ascii="Arial" w:hAnsi="Arial"/>
          <w:i/>
          <w:lang w:val="en-US"/>
        </w:rPr>
        <w:t>Kunst</w:t>
      </w:r>
      <w:proofErr w:type="spellEnd"/>
      <w:r w:rsidRPr="0076721F">
        <w:rPr>
          <w:rFonts w:ascii="Arial" w:hAnsi="Arial"/>
          <w:i/>
          <w:lang w:val="en-US"/>
        </w:rPr>
        <w:t xml:space="preserve"> Wien</w:t>
      </w:r>
      <w:r>
        <w:rPr>
          <w:rFonts w:ascii="Arial" w:hAnsi="Arial"/>
          <w:i/>
          <w:lang w:val="en-US"/>
        </w:rPr>
        <w:t xml:space="preserve">. </w:t>
      </w:r>
      <w:r>
        <w:rPr>
          <w:rFonts w:ascii="Arial" w:hAnsi="Arial"/>
          <w:iCs/>
          <w:lang w:val="en-US"/>
        </w:rPr>
        <w:t xml:space="preserve">She </w:t>
      </w:r>
      <w:r w:rsidR="00A7778F">
        <w:rPr>
          <w:rFonts w:ascii="Arial" w:hAnsi="Arial"/>
          <w:iCs/>
          <w:lang w:val="en-US"/>
        </w:rPr>
        <w:t>received</w:t>
      </w:r>
      <w:r>
        <w:rPr>
          <w:rFonts w:ascii="Arial" w:hAnsi="Arial"/>
          <w:iCs/>
          <w:lang w:val="en-US"/>
        </w:rPr>
        <w:t xml:space="preserve"> a distinction for all her degrees</w:t>
      </w:r>
      <w:r w:rsidR="00A7778F">
        <w:rPr>
          <w:rFonts w:ascii="Arial" w:hAnsi="Arial"/>
          <w:iCs/>
          <w:lang w:val="en-US"/>
        </w:rPr>
        <w:t xml:space="preserve"> and </w:t>
      </w:r>
      <w:r>
        <w:rPr>
          <w:rFonts w:ascii="Arial" w:hAnsi="Arial"/>
          <w:iCs/>
          <w:lang w:val="en-US"/>
        </w:rPr>
        <w:t xml:space="preserve">concert examinations. </w:t>
      </w:r>
    </w:p>
    <w:p w:rsidR="0076721F" w:rsidRPr="00EB77BF" w:rsidRDefault="0076721F" w:rsidP="00AF0AF8">
      <w:pPr>
        <w:jc w:val="both"/>
        <w:rPr>
          <w:rFonts w:ascii="Arial" w:hAnsi="Arial"/>
          <w:bCs/>
          <w:szCs w:val="20"/>
          <w:lang w:val="en-US"/>
        </w:rPr>
      </w:pPr>
    </w:p>
    <w:p w:rsidR="00EB77BF" w:rsidRPr="005033BB" w:rsidRDefault="00EB77BF" w:rsidP="00AF0AF8">
      <w:pPr>
        <w:jc w:val="both"/>
        <w:rPr>
          <w:rFonts w:ascii="Arial" w:hAnsi="Arial"/>
          <w:bCs/>
          <w:iCs/>
          <w:szCs w:val="20"/>
          <w:lang w:val="en-US"/>
        </w:rPr>
      </w:pPr>
      <w:r w:rsidRPr="00EB77BF">
        <w:rPr>
          <w:rFonts w:ascii="Arial" w:hAnsi="Arial"/>
          <w:bCs/>
          <w:szCs w:val="20"/>
          <w:lang w:val="en-US"/>
        </w:rPr>
        <w:t>In 200</w:t>
      </w:r>
      <w:r>
        <w:rPr>
          <w:rFonts w:ascii="Arial" w:hAnsi="Arial"/>
          <w:bCs/>
          <w:szCs w:val="20"/>
          <w:lang w:val="en-US"/>
        </w:rPr>
        <w:t xml:space="preserve">4, </w:t>
      </w:r>
      <w:proofErr w:type="spellStart"/>
      <w:r>
        <w:rPr>
          <w:rFonts w:ascii="Arial" w:hAnsi="Arial"/>
          <w:bCs/>
          <w:szCs w:val="20"/>
          <w:lang w:val="en-US"/>
        </w:rPr>
        <w:t>Ulrik</w:t>
      </w:r>
      <w:proofErr w:type="spellEnd"/>
      <w:r>
        <w:rPr>
          <w:rFonts w:ascii="Arial" w:hAnsi="Arial"/>
          <w:bCs/>
          <w:szCs w:val="20"/>
          <w:lang w:val="en-US"/>
        </w:rPr>
        <w:t xml:space="preserve"> Mo</w:t>
      </w:r>
      <w:r w:rsidR="00BB0164">
        <w:rPr>
          <w:rFonts w:ascii="Arial" w:hAnsi="Arial"/>
          <w:bCs/>
          <w:szCs w:val="20"/>
          <w:lang w:val="en-US"/>
        </w:rPr>
        <w:t>rtensen selected her</w:t>
      </w:r>
      <w:r>
        <w:rPr>
          <w:rFonts w:ascii="Arial" w:hAnsi="Arial"/>
          <w:bCs/>
          <w:szCs w:val="20"/>
          <w:lang w:val="en-US"/>
        </w:rPr>
        <w:t xml:space="preserve"> for the </w:t>
      </w:r>
      <w:r w:rsidRPr="00EB77BF">
        <w:rPr>
          <w:rFonts w:ascii="Arial" w:hAnsi="Arial"/>
          <w:i/>
          <w:szCs w:val="20"/>
          <w:lang w:val="en-US"/>
        </w:rPr>
        <w:t>European Union Baroque Orchestra</w:t>
      </w:r>
      <w:r w:rsidR="005033BB">
        <w:rPr>
          <w:rFonts w:ascii="Arial" w:hAnsi="Arial"/>
          <w:iCs/>
          <w:szCs w:val="20"/>
          <w:lang w:val="en-US"/>
        </w:rPr>
        <w:t>.</w:t>
      </w:r>
    </w:p>
    <w:p w:rsidR="0076721F" w:rsidRDefault="0076721F" w:rsidP="00AF0AF8">
      <w:pPr>
        <w:jc w:val="both"/>
        <w:rPr>
          <w:rFonts w:ascii="Arial" w:hAnsi="Arial"/>
          <w:bCs/>
          <w:szCs w:val="20"/>
          <w:lang w:val="en-US"/>
        </w:rPr>
      </w:pPr>
    </w:p>
    <w:p w:rsidR="005033BB" w:rsidRPr="00EB77BF" w:rsidRDefault="00B02F77" w:rsidP="00AF0AF8">
      <w:pPr>
        <w:jc w:val="both"/>
        <w:rPr>
          <w:rFonts w:ascii="Arial" w:hAnsi="Arial"/>
          <w:bCs/>
          <w:szCs w:val="20"/>
          <w:lang w:val="en-US"/>
        </w:rPr>
      </w:pPr>
      <w:r>
        <w:rPr>
          <w:rFonts w:ascii="Arial" w:hAnsi="Arial"/>
          <w:bCs/>
          <w:szCs w:val="20"/>
          <w:lang w:val="en-US"/>
        </w:rPr>
        <w:t>Elisabeth’s</w:t>
      </w:r>
      <w:r w:rsidR="005033BB">
        <w:rPr>
          <w:rFonts w:ascii="Arial" w:hAnsi="Arial"/>
          <w:bCs/>
          <w:szCs w:val="20"/>
          <w:lang w:val="en-US"/>
        </w:rPr>
        <w:t xml:space="preserve"> intensive artistic activity is evidenced in her long-standing cooperation with numerous orchestras and ensembles of the international early music scene.</w:t>
      </w:r>
    </w:p>
    <w:p w:rsidR="006C673C" w:rsidRPr="00EB77BF" w:rsidRDefault="006C673C" w:rsidP="006C673C">
      <w:pPr>
        <w:jc w:val="both"/>
        <w:rPr>
          <w:rFonts w:ascii="Arial" w:hAnsi="Arial"/>
          <w:bCs/>
          <w:szCs w:val="20"/>
          <w:lang w:val="en-US"/>
        </w:rPr>
      </w:pPr>
    </w:p>
    <w:p w:rsidR="00360F11" w:rsidRDefault="00B02F77" w:rsidP="006C673C">
      <w:pPr>
        <w:jc w:val="both"/>
        <w:rPr>
          <w:rFonts w:ascii="Arial" w:hAnsi="Arial"/>
          <w:iCs/>
          <w:color w:val="000000" w:themeColor="text1"/>
          <w:lang w:val="en-US"/>
        </w:rPr>
      </w:pPr>
      <w:r>
        <w:rPr>
          <w:rFonts w:ascii="Arial" w:hAnsi="Arial"/>
          <w:szCs w:val="20"/>
          <w:lang w:val="en-US"/>
        </w:rPr>
        <w:t xml:space="preserve">Since 2004, she has been a solo oboist with the Ravenna-based </w:t>
      </w:r>
      <w:r w:rsidRPr="00B02F77">
        <w:rPr>
          <w:rFonts w:ascii="Arial" w:hAnsi="Arial"/>
          <w:i/>
          <w:color w:val="000000" w:themeColor="text1"/>
          <w:lang w:val="en-US"/>
        </w:rPr>
        <w:t xml:space="preserve">Accademia </w:t>
      </w:r>
      <w:proofErr w:type="spellStart"/>
      <w:r w:rsidRPr="00B02F77">
        <w:rPr>
          <w:rFonts w:ascii="Arial" w:hAnsi="Arial"/>
          <w:i/>
          <w:color w:val="000000" w:themeColor="text1"/>
          <w:lang w:val="en-US"/>
        </w:rPr>
        <w:t>Bizantina</w:t>
      </w:r>
      <w:proofErr w:type="spellEnd"/>
      <w:r>
        <w:rPr>
          <w:rFonts w:ascii="Arial" w:hAnsi="Arial"/>
          <w:iCs/>
          <w:color w:val="000000" w:themeColor="text1"/>
          <w:lang w:val="en-US"/>
        </w:rPr>
        <w:t>, one of the leading baroque orchestras worldwide.</w:t>
      </w:r>
      <w:r w:rsidR="00871F53">
        <w:rPr>
          <w:rFonts w:ascii="Arial" w:hAnsi="Arial"/>
          <w:iCs/>
          <w:color w:val="000000" w:themeColor="text1"/>
          <w:lang w:val="en-US"/>
        </w:rPr>
        <w:t xml:space="preserve"> The exceptionally deep and analytical understanding of music of </w:t>
      </w:r>
      <w:proofErr w:type="spellStart"/>
      <w:r w:rsidR="00871F53">
        <w:rPr>
          <w:rFonts w:ascii="Arial" w:hAnsi="Arial"/>
          <w:iCs/>
          <w:color w:val="000000" w:themeColor="text1"/>
          <w:lang w:val="en-US"/>
        </w:rPr>
        <w:t>Ottavio</w:t>
      </w:r>
      <w:proofErr w:type="spellEnd"/>
      <w:r w:rsidR="00871F53">
        <w:rPr>
          <w:rFonts w:ascii="Arial" w:hAnsi="Arial"/>
          <w:iCs/>
          <w:color w:val="000000" w:themeColor="text1"/>
          <w:lang w:val="en-US"/>
        </w:rPr>
        <w:t xml:space="preserve"> </w:t>
      </w:r>
      <w:proofErr w:type="spellStart"/>
      <w:r w:rsidR="00871F53">
        <w:rPr>
          <w:rFonts w:ascii="Arial" w:hAnsi="Arial"/>
          <w:iCs/>
          <w:color w:val="000000" w:themeColor="text1"/>
          <w:lang w:val="en-US"/>
        </w:rPr>
        <w:t>Dantone</w:t>
      </w:r>
      <w:proofErr w:type="spellEnd"/>
      <w:r w:rsidR="00871F53">
        <w:rPr>
          <w:rFonts w:ascii="Arial" w:hAnsi="Arial"/>
          <w:iCs/>
          <w:color w:val="000000" w:themeColor="text1"/>
          <w:lang w:val="en-US"/>
        </w:rPr>
        <w:t>, the leader of the orchestra, has strongly influenced Elisabeth.</w:t>
      </w:r>
    </w:p>
    <w:p w:rsidR="00871F53" w:rsidRDefault="00871F53" w:rsidP="006C673C">
      <w:pPr>
        <w:jc w:val="both"/>
        <w:rPr>
          <w:rFonts w:ascii="Arial" w:hAnsi="Arial"/>
          <w:iCs/>
          <w:color w:val="000000" w:themeColor="text1"/>
          <w:lang w:val="en-US"/>
        </w:rPr>
      </w:pPr>
    </w:p>
    <w:p w:rsidR="00871F53" w:rsidRPr="00871F53" w:rsidRDefault="00871F53" w:rsidP="006C673C">
      <w:pPr>
        <w:jc w:val="both"/>
        <w:rPr>
          <w:rFonts w:ascii="Arial" w:hAnsi="Arial"/>
          <w:iCs/>
          <w:szCs w:val="20"/>
          <w:lang w:val="en-US"/>
        </w:rPr>
      </w:pPr>
      <w:r>
        <w:rPr>
          <w:rFonts w:ascii="Arial" w:hAnsi="Arial"/>
          <w:iCs/>
          <w:color w:val="000000" w:themeColor="text1"/>
          <w:lang w:val="en-US"/>
        </w:rPr>
        <w:t>She is also a member of</w:t>
      </w:r>
      <w:r w:rsidR="005D4204">
        <w:rPr>
          <w:rFonts w:ascii="Arial" w:hAnsi="Arial"/>
          <w:iCs/>
          <w:color w:val="000000" w:themeColor="text1"/>
          <w:lang w:val="en-US"/>
        </w:rPr>
        <w:t xml:space="preserve"> </w:t>
      </w:r>
      <w:r w:rsidRPr="00871F53">
        <w:rPr>
          <w:rFonts w:ascii="Arial" w:hAnsi="Arial"/>
          <w:i/>
          <w:color w:val="000000" w:themeColor="text1"/>
          <w:lang w:val="en-US"/>
        </w:rPr>
        <w:t xml:space="preserve">Concerto Stella </w:t>
      </w:r>
      <w:proofErr w:type="spellStart"/>
      <w:r w:rsidRPr="00871F53">
        <w:rPr>
          <w:rFonts w:ascii="Arial" w:hAnsi="Arial"/>
          <w:i/>
          <w:color w:val="000000" w:themeColor="text1"/>
          <w:lang w:val="en-US"/>
        </w:rPr>
        <w:t>Matutina</w:t>
      </w:r>
      <w:proofErr w:type="spellEnd"/>
      <w:r w:rsidRPr="00871F53">
        <w:rPr>
          <w:rFonts w:ascii="Arial" w:hAnsi="Arial"/>
          <w:color w:val="000000" w:themeColor="text1"/>
          <w:lang w:val="en-US"/>
        </w:rPr>
        <w:t xml:space="preserve">, </w:t>
      </w:r>
      <w:r w:rsidRPr="00871F53">
        <w:rPr>
          <w:rFonts w:ascii="Arial" w:hAnsi="Arial"/>
          <w:i/>
          <w:color w:val="000000" w:themeColor="text1"/>
          <w:lang w:val="en-US"/>
        </w:rPr>
        <w:t>Bach Consort Wien</w:t>
      </w:r>
      <w:r w:rsidRPr="00871F53">
        <w:rPr>
          <w:rFonts w:ascii="Arial" w:hAnsi="Arial"/>
          <w:color w:val="000000" w:themeColor="text1"/>
          <w:lang w:val="en-US"/>
        </w:rPr>
        <w:t xml:space="preserve">, </w:t>
      </w:r>
      <w:proofErr w:type="gramStart"/>
      <w:r w:rsidRPr="00871F53">
        <w:rPr>
          <w:rFonts w:ascii="Arial" w:hAnsi="Arial"/>
          <w:i/>
          <w:color w:val="000000" w:themeColor="text1"/>
          <w:lang w:val="en-US"/>
        </w:rPr>
        <w:t>Capella</w:t>
      </w:r>
      <w:proofErr w:type="gramEnd"/>
      <w:r w:rsidRPr="00871F53">
        <w:rPr>
          <w:rFonts w:ascii="Arial" w:hAnsi="Arial"/>
          <w:i/>
          <w:color w:val="000000" w:themeColor="text1"/>
          <w:lang w:val="en-US"/>
        </w:rPr>
        <w:t xml:space="preserve"> </w:t>
      </w:r>
      <w:proofErr w:type="spellStart"/>
      <w:r w:rsidRPr="00871F53">
        <w:rPr>
          <w:rFonts w:ascii="Arial" w:hAnsi="Arial"/>
          <w:i/>
          <w:color w:val="000000" w:themeColor="text1"/>
          <w:lang w:val="en-US"/>
        </w:rPr>
        <w:t>Leopoldina</w:t>
      </w:r>
      <w:proofErr w:type="spellEnd"/>
      <w:r w:rsidRPr="00871F53">
        <w:rPr>
          <w:rFonts w:ascii="Arial" w:hAnsi="Arial"/>
          <w:i/>
          <w:color w:val="000000" w:themeColor="text1"/>
          <w:lang w:val="en-US"/>
        </w:rPr>
        <w:t xml:space="preserve">, </w:t>
      </w:r>
      <w:proofErr w:type="spellStart"/>
      <w:r w:rsidRPr="00871F53">
        <w:rPr>
          <w:rFonts w:ascii="Arial" w:hAnsi="Arial"/>
          <w:i/>
          <w:color w:val="000000" w:themeColor="text1"/>
          <w:lang w:val="en-US"/>
        </w:rPr>
        <w:t>Barucco</w:t>
      </w:r>
      <w:proofErr w:type="spellEnd"/>
      <w:r>
        <w:rPr>
          <w:rFonts w:ascii="Arial" w:hAnsi="Arial"/>
          <w:iCs/>
          <w:color w:val="000000" w:themeColor="text1"/>
          <w:lang w:val="en-US"/>
        </w:rPr>
        <w:t xml:space="preserve"> and of the cycle of Bach Cantatas at the </w:t>
      </w:r>
      <w:r w:rsidRPr="00871F53">
        <w:rPr>
          <w:rFonts w:ascii="Arial" w:hAnsi="Arial"/>
          <w:i/>
          <w:color w:val="000000" w:themeColor="text1"/>
          <w:lang w:val="en-US"/>
        </w:rPr>
        <w:t xml:space="preserve">Wiener </w:t>
      </w:r>
      <w:proofErr w:type="spellStart"/>
      <w:r w:rsidRPr="00871F53">
        <w:rPr>
          <w:rFonts w:ascii="Arial" w:hAnsi="Arial"/>
          <w:i/>
          <w:color w:val="000000" w:themeColor="text1"/>
          <w:lang w:val="en-US"/>
        </w:rPr>
        <w:t>Konzerthaus</w:t>
      </w:r>
      <w:proofErr w:type="spellEnd"/>
      <w:r>
        <w:rPr>
          <w:rFonts w:ascii="Arial" w:hAnsi="Arial"/>
          <w:iCs/>
          <w:color w:val="000000" w:themeColor="text1"/>
          <w:lang w:val="en-US"/>
        </w:rPr>
        <w:t>,</w:t>
      </w:r>
      <w:r w:rsidRPr="00871F53">
        <w:rPr>
          <w:rFonts w:ascii="Arial" w:hAnsi="Arial"/>
          <w:color w:val="000000" w:themeColor="text1"/>
          <w:lang w:val="en-US"/>
        </w:rPr>
        <w:t xml:space="preserve"> un</w:t>
      </w:r>
      <w:r>
        <w:rPr>
          <w:rFonts w:ascii="Arial" w:hAnsi="Arial"/>
          <w:color w:val="000000" w:themeColor="text1"/>
          <w:lang w:val="en-US"/>
        </w:rPr>
        <w:t>d</w:t>
      </w:r>
      <w:r w:rsidRPr="00871F53">
        <w:rPr>
          <w:rFonts w:ascii="Arial" w:hAnsi="Arial"/>
          <w:color w:val="000000" w:themeColor="text1"/>
          <w:lang w:val="en-US"/>
        </w:rPr>
        <w:t xml:space="preserve">er Luca </w:t>
      </w:r>
      <w:proofErr w:type="spellStart"/>
      <w:r w:rsidRPr="00871F53">
        <w:rPr>
          <w:rFonts w:ascii="Arial" w:hAnsi="Arial"/>
          <w:color w:val="000000" w:themeColor="text1"/>
          <w:lang w:val="en-US"/>
        </w:rPr>
        <w:t>Pianca</w:t>
      </w:r>
      <w:proofErr w:type="spellEnd"/>
      <w:r w:rsidR="00603ACE">
        <w:rPr>
          <w:rFonts w:ascii="Arial" w:hAnsi="Arial"/>
          <w:color w:val="000000" w:themeColor="text1"/>
          <w:lang w:val="en-US"/>
        </w:rPr>
        <w:t>.</w:t>
      </w:r>
    </w:p>
    <w:p w:rsidR="006C673C" w:rsidRPr="005033BB" w:rsidRDefault="006C673C" w:rsidP="006C673C">
      <w:pPr>
        <w:jc w:val="both"/>
        <w:rPr>
          <w:rFonts w:ascii="Arial" w:hAnsi="Arial"/>
          <w:b/>
          <w:szCs w:val="20"/>
          <w:lang w:val="en-US"/>
        </w:rPr>
      </w:pPr>
    </w:p>
    <w:p w:rsidR="00956953" w:rsidRPr="00B02F77" w:rsidRDefault="00F21D4A" w:rsidP="006C673C">
      <w:pPr>
        <w:jc w:val="both"/>
        <w:rPr>
          <w:rFonts w:ascii="Arial" w:hAnsi="Arial"/>
          <w:color w:val="000000" w:themeColor="text1"/>
          <w:lang w:val="en-US"/>
        </w:rPr>
      </w:pPr>
      <w:r>
        <w:rPr>
          <w:rFonts w:ascii="Arial" w:hAnsi="Arial"/>
          <w:color w:val="000000" w:themeColor="text1"/>
          <w:lang w:val="en-US"/>
        </w:rPr>
        <w:t xml:space="preserve">Elisabeth regularly </w:t>
      </w:r>
      <w:r w:rsidR="006A3CB0">
        <w:rPr>
          <w:rFonts w:ascii="Arial" w:hAnsi="Arial"/>
          <w:color w:val="000000" w:themeColor="text1"/>
          <w:lang w:val="en-US"/>
        </w:rPr>
        <w:t>plays</w:t>
      </w:r>
      <w:r>
        <w:rPr>
          <w:rFonts w:ascii="Arial" w:hAnsi="Arial"/>
          <w:color w:val="000000" w:themeColor="text1"/>
          <w:lang w:val="en-US"/>
        </w:rPr>
        <w:t xml:space="preserve"> with the </w:t>
      </w:r>
      <w:proofErr w:type="spellStart"/>
      <w:r w:rsidRPr="00F21D4A">
        <w:rPr>
          <w:rFonts w:ascii="Arial" w:hAnsi="Arial"/>
          <w:i/>
          <w:lang w:val="en-US"/>
        </w:rPr>
        <w:t>Barokkanerne</w:t>
      </w:r>
      <w:proofErr w:type="spellEnd"/>
      <w:r w:rsidRPr="00F21D4A">
        <w:rPr>
          <w:rFonts w:ascii="Arial" w:hAnsi="Arial"/>
          <w:i/>
          <w:lang w:val="en-US"/>
        </w:rPr>
        <w:t xml:space="preserve"> Oslo</w:t>
      </w:r>
      <w:r w:rsidRPr="00F21D4A">
        <w:rPr>
          <w:rFonts w:ascii="Arial" w:hAnsi="Arial"/>
          <w:lang w:val="en-US"/>
        </w:rPr>
        <w:t xml:space="preserve">, the </w:t>
      </w:r>
      <w:proofErr w:type="spellStart"/>
      <w:r w:rsidRPr="00F21D4A">
        <w:rPr>
          <w:rFonts w:ascii="Arial" w:hAnsi="Arial"/>
          <w:i/>
          <w:lang w:val="en-US"/>
        </w:rPr>
        <w:t>Concentus</w:t>
      </w:r>
      <w:proofErr w:type="spellEnd"/>
      <w:r w:rsidRPr="00F21D4A">
        <w:rPr>
          <w:rFonts w:ascii="Arial" w:hAnsi="Arial"/>
          <w:i/>
          <w:lang w:val="en-US"/>
        </w:rPr>
        <w:t xml:space="preserve"> </w:t>
      </w:r>
      <w:proofErr w:type="spellStart"/>
      <w:r w:rsidRPr="00F21D4A">
        <w:rPr>
          <w:rFonts w:ascii="Arial" w:hAnsi="Arial"/>
          <w:i/>
          <w:lang w:val="en-US"/>
        </w:rPr>
        <w:t>Musicus</w:t>
      </w:r>
      <w:proofErr w:type="spellEnd"/>
      <w:r w:rsidRPr="00F21D4A">
        <w:rPr>
          <w:rFonts w:ascii="Arial" w:hAnsi="Arial"/>
          <w:i/>
          <w:lang w:val="en-US"/>
        </w:rPr>
        <w:t xml:space="preserve"> Wien</w:t>
      </w:r>
      <w:r w:rsidRPr="00F21D4A">
        <w:rPr>
          <w:rFonts w:ascii="Arial" w:hAnsi="Arial"/>
          <w:lang w:val="en-US"/>
        </w:rPr>
        <w:t xml:space="preserve"> (Nikolaus </w:t>
      </w:r>
      <w:proofErr w:type="spellStart"/>
      <w:r w:rsidRPr="00F21D4A">
        <w:rPr>
          <w:rFonts w:ascii="Arial" w:hAnsi="Arial"/>
          <w:lang w:val="en-US"/>
        </w:rPr>
        <w:t>Harnoncourt</w:t>
      </w:r>
      <w:proofErr w:type="spellEnd"/>
      <w:r w:rsidRPr="00F21D4A">
        <w:rPr>
          <w:rFonts w:ascii="Arial" w:hAnsi="Arial"/>
          <w:lang w:val="en-US"/>
        </w:rPr>
        <w:t>/Stefan Gottfried)</w:t>
      </w:r>
      <w:r w:rsidR="00603ACE">
        <w:rPr>
          <w:rFonts w:ascii="Arial" w:hAnsi="Arial"/>
          <w:lang w:val="en-US"/>
        </w:rPr>
        <w:t xml:space="preserve"> and with</w:t>
      </w:r>
      <w:r w:rsidR="006A3CB0">
        <w:rPr>
          <w:rFonts w:ascii="Arial" w:hAnsi="Arial"/>
          <w:lang w:val="en-US"/>
        </w:rPr>
        <w:t xml:space="preserve"> </w:t>
      </w:r>
      <w:proofErr w:type="spellStart"/>
      <w:r w:rsidR="00603ACE" w:rsidRPr="00F21D4A">
        <w:rPr>
          <w:rFonts w:ascii="Arial" w:hAnsi="Arial"/>
          <w:i/>
          <w:lang w:val="en-US"/>
        </w:rPr>
        <w:t>L’Orfeo</w:t>
      </w:r>
      <w:proofErr w:type="spellEnd"/>
      <w:r w:rsidR="00603ACE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baroque</w:t>
      </w:r>
      <w:r w:rsidR="00603ACE">
        <w:rPr>
          <w:rFonts w:ascii="Arial" w:hAnsi="Arial"/>
          <w:lang w:val="en-US"/>
        </w:rPr>
        <w:t xml:space="preserve"> orchestra and wind ensemble (</w:t>
      </w:r>
      <w:proofErr w:type="spellStart"/>
      <w:r w:rsidR="00603ACE">
        <w:rPr>
          <w:rFonts w:ascii="Arial" w:hAnsi="Arial"/>
          <w:lang w:val="en-US"/>
        </w:rPr>
        <w:t>Michi</w:t>
      </w:r>
      <w:proofErr w:type="spellEnd"/>
      <w:r w:rsidR="00603ACE">
        <w:rPr>
          <w:rFonts w:ascii="Arial" w:hAnsi="Arial"/>
          <w:lang w:val="en-US"/>
        </w:rPr>
        <w:t xml:space="preserve"> </w:t>
      </w:r>
      <w:proofErr w:type="spellStart"/>
      <w:r w:rsidR="00603ACE">
        <w:rPr>
          <w:rFonts w:ascii="Arial" w:hAnsi="Arial"/>
          <w:lang w:val="en-US"/>
        </w:rPr>
        <w:t>Gaigg</w:t>
      </w:r>
      <w:proofErr w:type="spellEnd"/>
      <w:r w:rsidR="00603ACE">
        <w:rPr>
          <w:rFonts w:ascii="Arial" w:hAnsi="Arial"/>
          <w:lang w:val="en-US"/>
        </w:rPr>
        <w:t xml:space="preserve"> and </w:t>
      </w:r>
      <w:proofErr w:type="spellStart"/>
      <w:r w:rsidRPr="00F21D4A">
        <w:rPr>
          <w:rFonts w:ascii="Arial" w:hAnsi="Arial"/>
          <w:lang w:val="en-US"/>
        </w:rPr>
        <w:t>Carin</w:t>
      </w:r>
      <w:proofErr w:type="spellEnd"/>
      <w:r w:rsidRPr="00F21D4A">
        <w:rPr>
          <w:rFonts w:ascii="Arial" w:hAnsi="Arial"/>
          <w:lang w:val="en-US"/>
        </w:rPr>
        <w:t xml:space="preserve"> van Heerden). </w:t>
      </w:r>
      <w:r w:rsidR="006A3CB0">
        <w:rPr>
          <w:rFonts w:ascii="Arial" w:hAnsi="Arial"/>
          <w:lang w:val="en-US"/>
        </w:rPr>
        <w:t>She has also worked with</w:t>
      </w:r>
      <w:r w:rsidRPr="0076721F">
        <w:rPr>
          <w:rFonts w:ascii="Arial" w:hAnsi="Arial"/>
          <w:lang w:val="en-US"/>
        </w:rPr>
        <w:t xml:space="preserve"> </w:t>
      </w:r>
      <w:r w:rsidRPr="0076721F">
        <w:rPr>
          <w:rFonts w:ascii="Arial" w:hAnsi="Arial"/>
          <w:i/>
          <w:lang w:val="en-US"/>
        </w:rPr>
        <w:t xml:space="preserve">Les </w:t>
      </w:r>
      <w:proofErr w:type="spellStart"/>
      <w:r w:rsidRPr="0076721F">
        <w:rPr>
          <w:rFonts w:ascii="Arial" w:hAnsi="Arial"/>
          <w:i/>
          <w:lang w:val="en-US"/>
        </w:rPr>
        <w:t>Musiciens</w:t>
      </w:r>
      <w:proofErr w:type="spellEnd"/>
      <w:r w:rsidRPr="0076721F">
        <w:rPr>
          <w:rFonts w:ascii="Arial" w:hAnsi="Arial"/>
          <w:i/>
          <w:lang w:val="en-US"/>
        </w:rPr>
        <w:t xml:space="preserve"> du Louvre</w:t>
      </w:r>
      <w:r w:rsidRPr="0076721F">
        <w:rPr>
          <w:rFonts w:ascii="Arial" w:hAnsi="Arial"/>
          <w:lang w:val="en-US"/>
        </w:rPr>
        <w:t xml:space="preserve"> (Marc </w:t>
      </w:r>
      <w:proofErr w:type="spellStart"/>
      <w:r w:rsidRPr="0076721F">
        <w:rPr>
          <w:rFonts w:ascii="Arial" w:hAnsi="Arial"/>
          <w:lang w:val="en-US"/>
        </w:rPr>
        <w:t>Minkowski</w:t>
      </w:r>
      <w:proofErr w:type="spellEnd"/>
      <w:r w:rsidRPr="0076721F">
        <w:rPr>
          <w:rFonts w:ascii="Arial" w:hAnsi="Arial"/>
          <w:lang w:val="en-US"/>
        </w:rPr>
        <w:t xml:space="preserve">), </w:t>
      </w:r>
      <w:proofErr w:type="spellStart"/>
      <w:r w:rsidRPr="0076721F">
        <w:rPr>
          <w:rFonts w:ascii="Arial" w:hAnsi="Arial"/>
          <w:i/>
          <w:lang w:val="en-US"/>
        </w:rPr>
        <w:t>Divino</w:t>
      </w:r>
      <w:proofErr w:type="spellEnd"/>
      <w:r w:rsidRPr="0076721F">
        <w:rPr>
          <w:rFonts w:ascii="Arial" w:hAnsi="Arial"/>
          <w:i/>
          <w:lang w:val="en-US"/>
        </w:rPr>
        <w:t xml:space="preserve"> </w:t>
      </w:r>
      <w:proofErr w:type="spellStart"/>
      <w:r w:rsidRPr="0076721F">
        <w:rPr>
          <w:rFonts w:ascii="Arial" w:hAnsi="Arial"/>
          <w:i/>
          <w:lang w:val="en-US"/>
        </w:rPr>
        <w:t>Sospiro</w:t>
      </w:r>
      <w:proofErr w:type="spellEnd"/>
      <w:r w:rsidRPr="0076721F">
        <w:rPr>
          <w:rFonts w:ascii="Arial" w:hAnsi="Arial"/>
          <w:lang w:val="en-US"/>
        </w:rPr>
        <w:t xml:space="preserve"> </w:t>
      </w:r>
      <w:r w:rsidR="00AD4474">
        <w:rPr>
          <w:rFonts w:ascii="Arial" w:hAnsi="Arial"/>
          <w:lang w:val="en-US"/>
        </w:rPr>
        <w:t xml:space="preserve">in </w:t>
      </w:r>
      <w:r w:rsidRPr="0076721F">
        <w:rPr>
          <w:rFonts w:ascii="Arial" w:hAnsi="Arial"/>
          <w:lang w:val="en-US"/>
        </w:rPr>
        <w:t xml:space="preserve">Lisbon, </w:t>
      </w:r>
      <w:r w:rsidRPr="0076721F">
        <w:rPr>
          <w:rFonts w:ascii="Arial" w:hAnsi="Arial"/>
          <w:i/>
          <w:lang w:val="en-US"/>
        </w:rPr>
        <w:t xml:space="preserve">La </w:t>
      </w:r>
      <w:proofErr w:type="spellStart"/>
      <w:r w:rsidRPr="0076721F">
        <w:rPr>
          <w:rFonts w:ascii="Arial" w:hAnsi="Arial"/>
          <w:i/>
          <w:lang w:val="en-US"/>
        </w:rPr>
        <w:t>Risonanza</w:t>
      </w:r>
      <w:proofErr w:type="spellEnd"/>
      <w:r w:rsidRPr="0076721F">
        <w:rPr>
          <w:rFonts w:ascii="Arial" w:hAnsi="Arial"/>
          <w:lang w:val="en-US"/>
        </w:rPr>
        <w:t xml:space="preserve"> (Fabio </w:t>
      </w:r>
      <w:proofErr w:type="spellStart"/>
      <w:r w:rsidRPr="0076721F">
        <w:rPr>
          <w:rFonts w:ascii="Arial" w:hAnsi="Arial"/>
          <w:lang w:val="en-US"/>
        </w:rPr>
        <w:t>Bonizzoni</w:t>
      </w:r>
      <w:proofErr w:type="spellEnd"/>
      <w:r w:rsidRPr="0076721F">
        <w:rPr>
          <w:rFonts w:ascii="Arial" w:hAnsi="Arial"/>
          <w:lang w:val="en-US"/>
        </w:rPr>
        <w:t xml:space="preserve">), </w:t>
      </w:r>
      <w:r w:rsidRPr="0076721F">
        <w:rPr>
          <w:rFonts w:ascii="Arial" w:hAnsi="Arial"/>
          <w:i/>
          <w:lang w:val="en-US"/>
        </w:rPr>
        <w:t xml:space="preserve">Academia </w:t>
      </w:r>
      <w:proofErr w:type="spellStart"/>
      <w:r w:rsidRPr="0076721F">
        <w:rPr>
          <w:rFonts w:ascii="Arial" w:hAnsi="Arial"/>
          <w:i/>
          <w:lang w:val="en-US"/>
        </w:rPr>
        <w:t>Montis</w:t>
      </w:r>
      <w:proofErr w:type="spellEnd"/>
      <w:r w:rsidRPr="0076721F">
        <w:rPr>
          <w:rFonts w:ascii="Arial" w:hAnsi="Arial"/>
          <w:i/>
          <w:lang w:val="en-US"/>
        </w:rPr>
        <w:t xml:space="preserve"> </w:t>
      </w:r>
      <w:proofErr w:type="spellStart"/>
      <w:r w:rsidRPr="0076721F">
        <w:rPr>
          <w:rFonts w:ascii="Arial" w:hAnsi="Arial"/>
          <w:i/>
          <w:lang w:val="en-US"/>
        </w:rPr>
        <w:t>Regalis</w:t>
      </w:r>
      <w:proofErr w:type="spellEnd"/>
      <w:r w:rsidRPr="0076721F">
        <w:rPr>
          <w:rFonts w:ascii="Arial" w:hAnsi="Arial"/>
          <w:lang w:val="en-US"/>
        </w:rPr>
        <w:t xml:space="preserve"> </w:t>
      </w:r>
      <w:r w:rsidR="006A3CB0">
        <w:rPr>
          <w:rFonts w:ascii="Arial" w:hAnsi="Arial"/>
          <w:lang w:val="en-US"/>
        </w:rPr>
        <w:t>a</w:t>
      </w:r>
      <w:r w:rsidRPr="0076721F">
        <w:rPr>
          <w:rFonts w:ascii="Arial" w:hAnsi="Arial"/>
          <w:lang w:val="en-US"/>
        </w:rPr>
        <w:t xml:space="preserve">nd </w:t>
      </w:r>
      <w:r w:rsidRPr="0076721F">
        <w:rPr>
          <w:rFonts w:ascii="Arial" w:hAnsi="Arial"/>
          <w:i/>
          <w:lang w:val="en-US"/>
        </w:rPr>
        <w:t xml:space="preserve">Il Pomo </w:t>
      </w:r>
      <w:proofErr w:type="spellStart"/>
      <w:r w:rsidRPr="0076721F">
        <w:rPr>
          <w:rFonts w:ascii="Arial" w:hAnsi="Arial"/>
          <w:i/>
          <w:lang w:val="en-US"/>
        </w:rPr>
        <w:t>d’Oro</w:t>
      </w:r>
      <w:proofErr w:type="spellEnd"/>
      <w:r w:rsidRPr="0076721F">
        <w:rPr>
          <w:rFonts w:ascii="Arial" w:hAnsi="Arial"/>
          <w:lang w:val="en-US"/>
        </w:rPr>
        <w:t>.</w:t>
      </w:r>
    </w:p>
    <w:p w:rsidR="00956953" w:rsidRPr="006A3CB0" w:rsidRDefault="00956953" w:rsidP="006C673C">
      <w:pPr>
        <w:jc w:val="both"/>
        <w:rPr>
          <w:rFonts w:ascii="Arial" w:hAnsi="Arial"/>
          <w:bCs/>
          <w:color w:val="000000" w:themeColor="text1"/>
          <w:lang w:val="en-US"/>
        </w:rPr>
      </w:pPr>
    </w:p>
    <w:p w:rsidR="00A35AEC" w:rsidRPr="006A3CB0" w:rsidRDefault="006A3CB0" w:rsidP="00AF0AF8">
      <w:pPr>
        <w:jc w:val="both"/>
        <w:rPr>
          <w:rFonts w:ascii="Arial" w:hAnsi="Arial"/>
          <w:bCs/>
          <w:szCs w:val="20"/>
          <w:lang w:val="en-US"/>
        </w:rPr>
      </w:pPr>
      <w:r>
        <w:rPr>
          <w:rFonts w:ascii="Arial" w:hAnsi="Arial"/>
          <w:bCs/>
          <w:szCs w:val="20"/>
          <w:lang w:val="en-US"/>
        </w:rPr>
        <w:t xml:space="preserve">Her artistic </w:t>
      </w:r>
      <w:r w:rsidR="0057464F">
        <w:rPr>
          <w:rFonts w:ascii="Arial" w:hAnsi="Arial"/>
          <w:bCs/>
          <w:szCs w:val="20"/>
          <w:lang w:val="en-US"/>
        </w:rPr>
        <w:t>accomplishment</w:t>
      </w:r>
      <w:r>
        <w:rPr>
          <w:rFonts w:ascii="Arial" w:hAnsi="Arial"/>
          <w:bCs/>
          <w:szCs w:val="20"/>
          <w:lang w:val="en-US"/>
        </w:rPr>
        <w:t xml:space="preserve"> is comple</w:t>
      </w:r>
      <w:r w:rsidR="0057464F">
        <w:rPr>
          <w:rFonts w:ascii="Arial" w:hAnsi="Arial"/>
          <w:bCs/>
          <w:szCs w:val="20"/>
          <w:lang w:val="en-US"/>
        </w:rPr>
        <w:t>men</w:t>
      </w:r>
      <w:r>
        <w:rPr>
          <w:rFonts w:ascii="Arial" w:hAnsi="Arial"/>
          <w:bCs/>
          <w:szCs w:val="20"/>
          <w:lang w:val="en-US"/>
        </w:rPr>
        <w:t xml:space="preserve">ted by </w:t>
      </w:r>
      <w:r w:rsidR="0057464F">
        <w:rPr>
          <w:rFonts w:ascii="Arial" w:hAnsi="Arial"/>
          <w:bCs/>
          <w:szCs w:val="20"/>
          <w:lang w:val="en-US"/>
        </w:rPr>
        <w:t xml:space="preserve">her </w:t>
      </w:r>
      <w:r>
        <w:rPr>
          <w:rFonts w:ascii="Arial" w:hAnsi="Arial"/>
          <w:bCs/>
          <w:szCs w:val="20"/>
          <w:lang w:val="en-US"/>
        </w:rPr>
        <w:t xml:space="preserve">having performed in the most important concert halls across Europe, South America and Asia, as well as </w:t>
      </w:r>
      <w:r w:rsidR="00043ADE">
        <w:rPr>
          <w:rFonts w:ascii="Arial" w:hAnsi="Arial"/>
          <w:bCs/>
          <w:szCs w:val="20"/>
          <w:lang w:val="en-US"/>
        </w:rPr>
        <w:t xml:space="preserve">by having </w:t>
      </w:r>
      <w:r>
        <w:rPr>
          <w:rFonts w:ascii="Arial" w:hAnsi="Arial"/>
          <w:bCs/>
          <w:szCs w:val="20"/>
          <w:lang w:val="en-US"/>
        </w:rPr>
        <w:t>appear</w:t>
      </w:r>
      <w:r w:rsidR="00043ADE">
        <w:rPr>
          <w:rFonts w:ascii="Arial" w:hAnsi="Arial"/>
          <w:bCs/>
          <w:szCs w:val="20"/>
          <w:lang w:val="en-US"/>
        </w:rPr>
        <w:t>ed</w:t>
      </w:r>
      <w:r>
        <w:rPr>
          <w:rFonts w:ascii="Arial" w:hAnsi="Arial"/>
          <w:bCs/>
          <w:szCs w:val="20"/>
          <w:lang w:val="en-US"/>
        </w:rPr>
        <w:t xml:space="preserve"> on a number of CD productions, for example with </w:t>
      </w:r>
      <w:r w:rsidRPr="006A3CB0">
        <w:rPr>
          <w:rFonts w:ascii="Arial" w:hAnsi="Arial"/>
          <w:szCs w:val="20"/>
          <w:lang w:val="en-US"/>
        </w:rPr>
        <w:t xml:space="preserve">Nikolaus </w:t>
      </w:r>
      <w:proofErr w:type="spellStart"/>
      <w:r w:rsidRPr="006A3CB0">
        <w:rPr>
          <w:rFonts w:ascii="Arial" w:hAnsi="Arial"/>
          <w:szCs w:val="20"/>
          <w:lang w:val="en-US"/>
        </w:rPr>
        <w:t>Harnoncourt</w:t>
      </w:r>
      <w:proofErr w:type="spellEnd"/>
      <w:r w:rsidRPr="006A3CB0">
        <w:rPr>
          <w:rFonts w:ascii="Arial" w:hAnsi="Arial"/>
          <w:szCs w:val="20"/>
          <w:lang w:val="en-US"/>
        </w:rPr>
        <w:t xml:space="preserve"> </w:t>
      </w:r>
      <w:r>
        <w:rPr>
          <w:rFonts w:ascii="Arial" w:hAnsi="Arial"/>
          <w:szCs w:val="20"/>
          <w:lang w:val="en-US"/>
        </w:rPr>
        <w:t>a</w:t>
      </w:r>
      <w:r w:rsidRPr="006A3CB0">
        <w:rPr>
          <w:rFonts w:ascii="Arial" w:hAnsi="Arial"/>
          <w:szCs w:val="20"/>
          <w:lang w:val="en-US"/>
        </w:rPr>
        <w:t xml:space="preserve">nd Claudio </w:t>
      </w:r>
      <w:proofErr w:type="spellStart"/>
      <w:r w:rsidRPr="006A3CB0">
        <w:rPr>
          <w:rFonts w:ascii="Arial" w:hAnsi="Arial"/>
          <w:szCs w:val="20"/>
          <w:lang w:val="en-US"/>
        </w:rPr>
        <w:t>Abbado</w:t>
      </w:r>
      <w:proofErr w:type="spellEnd"/>
      <w:r>
        <w:rPr>
          <w:rFonts w:ascii="Arial" w:hAnsi="Arial"/>
          <w:szCs w:val="20"/>
          <w:lang w:val="en-US"/>
        </w:rPr>
        <w:t>.</w:t>
      </w:r>
    </w:p>
    <w:p w:rsidR="00A35AEC" w:rsidRPr="0076721F" w:rsidRDefault="00A35AEC" w:rsidP="00A35AEC">
      <w:pPr>
        <w:pStyle w:val="Textkrpereinzug"/>
        <w:ind w:left="0" w:firstLine="0"/>
        <w:jc w:val="both"/>
        <w:rPr>
          <w:rFonts w:ascii="Arial" w:hAnsi="Arial"/>
          <w:lang w:val="en-US"/>
        </w:rPr>
      </w:pPr>
    </w:p>
    <w:p w:rsidR="006C673C" w:rsidRPr="00BE7CC6" w:rsidRDefault="00F156E0" w:rsidP="009E3156">
      <w:pPr>
        <w:jc w:val="both"/>
        <w:rPr>
          <w:rFonts w:ascii="Arial" w:hAnsi="Arial"/>
          <w:iCs/>
          <w:szCs w:val="20"/>
          <w:lang w:val="en-US"/>
        </w:rPr>
      </w:pPr>
      <w:r w:rsidRPr="00F156E0">
        <w:rPr>
          <w:rFonts w:ascii="Arial" w:hAnsi="Arial"/>
          <w:szCs w:val="20"/>
          <w:lang w:val="en-US"/>
        </w:rPr>
        <w:t xml:space="preserve">Elisabeth </w:t>
      </w:r>
      <w:r w:rsidR="00FD0349">
        <w:rPr>
          <w:rFonts w:ascii="Arial" w:hAnsi="Arial"/>
          <w:szCs w:val="20"/>
          <w:lang w:val="en-US"/>
        </w:rPr>
        <w:t xml:space="preserve">has experience in teaching </w:t>
      </w:r>
      <w:r w:rsidRPr="00F156E0">
        <w:rPr>
          <w:rFonts w:ascii="Arial" w:hAnsi="Arial"/>
          <w:szCs w:val="20"/>
          <w:lang w:val="en-US"/>
        </w:rPr>
        <w:t>a</w:t>
      </w:r>
      <w:r>
        <w:rPr>
          <w:rFonts w:ascii="Arial" w:hAnsi="Arial"/>
          <w:szCs w:val="20"/>
          <w:lang w:val="en-US"/>
        </w:rPr>
        <w:t>t university (</w:t>
      </w:r>
      <w:r w:rsidRPr="00F156E0">
        <w:rPr>
          <w:rFonts w:ascii="Arial" w:hAnsi="Arial"/>
          <w:i/>
          <w:color w:val="000000" w:themeColor="text1"/>
          <w:lang w:val="en-US"/>
        </w:rPr>
        <w:t xml:space="preserve">Universität </w:t>
      </w:r>
      <w:proofErr w:type="spellStart"/>
      <w:r w:rsidRPr="00F156E0">
        <w:rPr>
          <w:rFonts w:ascii="Arial" w:hAnsi="Arial"/>
          <w:i/>
          <w:color w:val="000000" w:themeColor="text1"/>
          <w:lang w:val="en-US"/>
        </w:rPr>
        <w:t>für</w:t>
      </w:r>
      <w:proofErr w:type="spellEnd"/>
      <w:r w:rsidRPr="00F156E0">
        <w:rPr>
          <w:rFonts w:ascii="Arial" w:hAnsi="Arial"/>
          <w:i/>
          <w:color w:val="000000" w:themeColor="text1"/>
          <w:lang w:val="en-US"/>
        </w:rPr>
        <w:t xml:space="preserve"> </w:t>
      </w:r>
      <w:proofErr w:type="spellStart"/>
      <w:r w:rsidRPr="00F156E0">
        <w:rPr>
          <w:rFonts w:ascii="Arial" w:hAnsi="Arial"/>
          <w:i/>
          <w:color w:val="000000" w:themeColor="text1"/>
          <w:lang w:val="en-US"/>
        </w:rPr>
        <w:t>Musik</w:t>
      </w:r>
      <w:proofErr w:type="spellEnd"/>
      <w:r w:rsidRPr="00F156E0">
        <w:rPr>
          <w:rFonts w:ascii="Arial" w:hAnsi="Arial"/>
          <w:i/>
          <w:color w:val="000000" w:themeColor="text1"/>
          <w:lang w:val="en-US"/>
        </w:rPr>
        <w:t xml:space="preserve"> und </w:t>
      </w:r>
      <w:proofErr w:type="spellStart"/>
      <w:r w:rsidRPr="00F156E0">
        <w:rPr>
          <w:rFonts w:ascii="Arial" w:hAnsi="Arial"/>
          <w:i/>
          <w:color w:val="000000" w:themeColor="text1"/>
          <w:lang w:val="en-US"/>
        </w:rPr>
        <w:t>Darstellende</w:t>
      </w:r>
      <w:proofErr w:type="spellEnd"/>
      <w:r w:rsidRPr="00F156E0">
        <w:rPr>
          <w:rFonts w:ascii="Arial" w:hAnsi="Arial"/>
          <w:i/>
          <w:color w:val="000000" w:themeColor="text1"/>
          <w:lang w:val="en-US"/>
        </w:rPr>
        <w:t xml:space="preserve"> </w:t>
      </w:r>
      <w:proofErr w:type="spellStart"/>
      <w:r w:rsidRPr="00F156E0">
        <w:rPr>
          <w:rFonts w:ascii="Arial" w:hAnsi="Arial"/>
          <w:i/>
          <w:color w:val="000000" w:themeColor="text1"/>
          <w:lang w:val="en-US"/>
        </w:rPr>
        <w:t>Kunst</w:t>
      </w:r>
      <w:proofErr w:type="spellEnd"/>
      <w:r w:rsidRPr="00F156E0">
        <w:rPr>
          <w:rFonts w:ascii="Arial" w:hAnsi="Arial"/>
          <w:i/>
          <w:color w:val="000000" w:themeColor="text1"/>
          <w:lang w:val="en-US"/>
        </w:rPr>
        <w:t xml:space="preserve"> Graz</w:t>
      </w:r>
      <w:r w:rsidRPr="00F156E0">
        <w:rPr>
          <w:rFonts w:ascii="Arial" w:hAnsi="Arial"/>
          <w:lang w:val="en-US"/>
        </w:rPr>
        <w:t xml:space="preserve">, </w:t>
      </w:r>
      <w:proofErr w:type="spellStart"/>
      <w:r w:rsidRPr="00F156E0">
        <w:rPr>
          <w:rFonts w:ascii="Arial" w:hAnsi="Arial"/>
          <w:i/>
          <w:lang w:val="en-US"/>
        </w:rPr>
        <w:t>Kärntner</w:t>
      </w:r>
      <w:proofErr w:type="spellEnd"/>
      <w:r w:rsidRPr="00F156E0">
        <w:rPr>
          <w:rFonts w:ascii="Arial" w:hAnsi="Arial"/>
          <w:i/>
          <w:lang w:val="en-US"/>
        </w:rPr>
        <w:t xml:space="preserve"> </w:t>
      </w:r>
      <w:proofErr w:type="spellStart"/>
      <w:r w:rsidRPr="00F156E0">
        <w:rPr>
          <w:rFonts w:ascii="Arial" w:hAnsi="Arial"/>
          <w:i/>
          <w:lang w:val="en-US"/>
        </w:rPr>
        <w:t>Landeskonservatorium</w:t>
      </w:r>
      <w:proofErr w:type="spellEnd"/>
      <w:r w:rsidRPr="00FD0349">
        <w:rPr>
          <w:rFonts w:ascii="Arial" w:hAnsi="Arial"/>
          <w:iCs/>
          <w:color w:val="000000" w:themeColor="text1"/>
          <w:lang w:val="en-US"/>
        </w:rPr>
        <w:t>)</w:t>
      </w:r>
      <w:r w:rsidR="00FD0349" w:rsidRPr="00FD0349">
        <w:rPr>
          <w:rFonts w:ascii="Arial" w:hAnsi="Arial"/>
          <w:iCs/>
          <w:color w:val="000000" w:themeColor="text1"/>
          <w:lang w:val="en-US"/>
        </w:rPr>
        <w:t xml:space="preserve"> and </w:t>
      </w:r>
      <w:r w:rsidR="009972E3">
        <w:rPr>
          <w:rFonts w:ascii="Arial" w:hAnsi="Arial"/>
          <w:iCs/>
          <w:color w:val="000000" w:themeColor="text1"/>
          <w:lang w:val="en-US"/>
        </w:rPr>
        <w:t xml:space="preserve">in </w:t>
      </w:r>
      <w:r w:rsidR="00FD0349">
        <w:rPr>
          <w:rFonts w:ascii="Arial" w:hAnsi="Arial"/>
          <w:iCs/>
          <w:color w:val="000000" w:themeColor="text1"/>
          <w:lang w:val="en-US"/>
        </w:rPr>
        <w:t>giving</w:t>
      </w:r>
      <w:r>
        <w:rPr>
          <w:rFonts w:ascii="Arial" w:hAnsi="Arial"/>
          <w:szCs w:val="20"/>
          <w:lang w:val="en-US"/>
        </w:rPr>
        <w:t xml:space="preserve"> master classes (</w:t>
      </w:r>
      <w:r w:rsidRPr="00F156E0">
        <w:rPr>
          <w:rFonts w:ascii="Arial" w:hAnsi="Arial"/>
          <w:i/>
          <w:color w:val="000000" w:themeColor="text1"/>
          <w:lang w:val="en-US"/>
        </w:rPr>
        <w:t xml:space="preserve">Austria </w:t>
      </w:r>
      <w:proofErr w:type="spellStart"/>
      <w:r w:rsidRPr="00F156E0">
        <w:rPr>
          <w:rFonts w:ascii="Arial" w:hAnsi="Arial"/>
          <w:i/>
          <w:color w:val="000000" w:themeColor="text1"/>
          <w:lang w:val="en-US"/>
        </w:rPr>
        <w:t>Barock</w:t>
      </w:r>
      <w:proofErr w:type="spellEnd"/>
      <w:r w:rsidRPr="00F156E0">
        <w:rPr>
          <w:rFonts w:ascii="Arial" w:hAnsi="Arial"/>
          <w:i/>
          <w:color w:val="000000" w:themeColor="text1"/>
          <w:lang w:val="en-US"/>
        </w:rPr>
        <w:t xml:space="preserve"> Akademie</w:t>
      </w:r>
      <w:r>
        <w:rPr>
          <w:rFonts w:ascii="Arial" w:hAnsi="Arial"/>
          <w:iCs/>
          <w:color w:val="000000" w:themeColor="text1"/>
          <w:lang w:val="en-US"/>
        </w:rPr>
        <w:t>).</w:t>
      </w:r>
    </w:p>
    <w:sectPr w:rsidR="006C673C" w:rsidRPr="00BE7CC6" w:rsidSect="006C673C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F0AF8"/>
    <w:rsid w:val="00043ADE"/>
    <w:rsid w:val="000835D7"/>
    <w:rsid w:val="000C7536"/>
    <w:rsid w:val="00170CF0"/>
    <w:rsid w:val="00234C0F"/>
    <w:rsid w:val="003064D5"/>
    <w:rsid w:val="003067C3"/>
    <w:rsid w:val="00312C1A"/>
    <w:rsid w:val="00360F11"/>
    <w:rsid w:val="003E5BD9"/>
    <w:rsid w:val="00430CA2"/>
    <w:rsid w:val="00475640"/>
    <w:rsid w:val="005033BB"/>
    <w:rsid w:val="0057464F"/>
    <w:rsid w:val="005D4204"/>
    <w:rsid w:val="005E12AF"/>
    <w:rsid w:val="005E7858"/>
    <w:rsid w:val="00603ACE"/>
    <w:rsid w:val="00672E83"/>
    <w:rsid w:val="00686D1B"/>
    <w:rsid w:val="006A3CB0"/>
    <w:rsid w:val="006C673C"/>
    <w:rsid w:val="0076721F"/>
    <w:rsid w:val="007E52E6"/>
    <w:rsid w:val="00871F53"/>
    <w:rsid w:val="00956953"/>
    <w:rsid w:val="009972E3"/>
    <w:rsid w:val="009E3156"/>
    <w:rsid w:val="009F6409"/>
    <w:rsid w:val="00A35AEC"/>
    <w:rsid w:val="00A7778F"/>
    <w:rsid w:val="00AA7136"/>
    <w:rsid w:val="00AD4474"/>
    <w:rsid w:val="00AE57AF"/>
    <w:rsid w:val="00AF0AF8"/>
    <w:rsid w:val="00B02F77"/>
    <w:rsid w:val="00B4192C"/>
    <w:rsid w:val="00BB0164"/>
    <w:rsid w:val="00BE7CC6"/>
    <w:rsid w:val="00D918D1"/>
    <w:rsid w:val="00DB53D8"/>
    <w:rsid w:val="00DC27A1"/>
    <w:rsid w:val="00DE5E5B"/>
    <w:rsid w:val="00EB77BF"/>
    <w:rsid w:val="00F156E0"/>
    <w:rsid w:val="00F21D4A"/>
    <w:rsid w:val="00F36B9C"/>
    <w:rsid w:val="00F73762"/>
    <w:rsid w:val="00F93AFB"/>
    <w:rsid w:val="00FD0349"/>
    <w:rsid w:val="00FE2684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0AF8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6B1BA4"/>
  </w:style>
  <w:style w:type="paragraph" w:styleId="Textkrpereinzug">
    <w:name w:val="Body Text Indent"/>
    <w:basedOn w:val="Standard"/>
    <w:link w:val="TextkrpereinzugZeichen"/>
    <w:rsid w:val="00A35AEC"/>
    <w:pPr>
      <w:ind w:left="2160" w:hanging="2160"/>
    </w:pPr>
    <w:rPr>
      <w:rFonts w:ascii="Times" w:eastAsia="Times" w:hAnsi="Times" w:cs="Times New Roman"/>
      <w:szCs w:val="20"/>
      <w:lang w:eastAsia="de-DE"/>
    </w:rPr>
  </w:style>
  <w:style w:type="character" w:customStyle="1" w:styleId="TextkrpereinzugZeichen">
    <w:name w:val="Textkörpereinzug Zeichen"/>
    <w:basedOn w:val="Absatzstandardschriftart"/>
    <w:link w:val="Textkrpereinzug"/>
    <w:rsid w:val="00A35AEC"/>
    <w:rPr>
      <w:rFonts w:ascii="Times" w:eastAsia="Times" w:hAnsi="Times" w:cs="Times New Roman"/>
      <w:sz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Drive-Benutzer</dc:creator>
  <cp:keywords/>
  <dc:description/>
  <cp:lastModifiedBy>Office 2004 Test Drive-Benutzer</cp:lastModifiedBy>
  <cp:revision>22</cp:revision>
  <dcterms:created xsi:type="dcterms:W3CDTF">2019-09-21T18:25:00Z</dcterms:created>
  <dcterms:modified xsi:type="dcterms:W3CDTF">2020-01-14T11:04:00Z</dcterms:modified>
  <cp:category/>
</cp:coreProperties>
</file>